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7C3A" w14:textId="4F753997" w:rsidR="004B0AF8" w:rsidRPr="00505519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505519">
        <w:rPr>
          <w:rFonts w:ascii="Times New Roman" w:hAnsi="Times New Roman" w:cs="Times New Roman"/>
          <w:b/>
          <w:lang w:val="es-ES_tradnl"/>
        </w:rPr>
        <w:t>CURSO DE REFORZAMIENTO</w:t>
      </w:r>
      <w:r w:rsidR="005D13EC" w:rsidRPr="00505519">
        <w:rPr>
          <w:rFonts w:ascii="Times New Roman" w:hAnsi="Times New Roman" w:cs="Times New Roman"/>
          <w:b/>
          <w:lang w:val="es-ES_tradnl"/>
        </w:rPr>
        <w:t xml:space="preserve"> PARA EL </w:t>
      </w:r>
      <w:r w:rsidRPr="00505519">
        <w:rPr>
          <w:rFonts w:ascii="Times New Roman" w:hAnsi="Times New Roman" w:cs="Times New Roman"/>
          <w:b/>
          <w:lang w:val="es-ES_tradnl"/>
        </w:rPr>
        <w:t>ÁREA “</w:t>
      </w:r>
      <w:r w:rsidR="00097019" w:rsidRPr="00505519">
        <w:rPr>
          <w:rFonts w:ascii="Times New Roman" w:hAnsi="Times New Roman" w:cs="Times New Roman"/>
          <w:b/>
          <w:lang w:val="es-ES_tradnl"/>
        </w:rPr>
        <w:t>MATEMÁTICAS</w:t>
      </w:r>
      <w:r w:rsidRPr="00505519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52E074E5" w:rsidR="004B0AF8" w:rsidRPr="00505519" w:rsidRDefault="0038469D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505519">
        <w:rPr>
          <w:rFonts w:ascii="Times New Roman" w:hAnsi="Times New Roman" w:cs="Times New Roman"/>
          <w:b/>
          <w:color w:val="69759A"/>
          <w:lang w:val="es-ES_tradnl"/>
        </w:rPr>
        <w:t>Tema</w:t>
      </w:r>
      <w:r w:rsidR="00097019" w:rsidRPr="00505519">
        <w:rPr>
          <w:rFonts w:ascii="Times New Roman" w:hAnsi="Times New Roman" w:cs="Times New Roman"/>
          <w:b/>
          <w:color w:val="69759A"/>
          <w:lang w:val="es-ES_tradnl"/>
        </w:rPr>
        <w:t xml:space="preserve">: </w:t>
      </w:r>
      <w:r w:rsidR="00AB5E5C" w:rsidRPr="00505519">
        <w:rPr>
          <w:rFonts w:ascii="Times New Roman" w:hAnsi="Times New Roman" w:cs="Times New Roman"/>
          <w:b/>
          <w:color w:val="69759A"/>
          <w:lang w:val="es-ES_tradnl"/>
        </w:rPr>
        <w:t xml:space="preserve">Ángulos </w:t>
      </w:r>
      <w:r w:rsidR="00927E58" w:rsidRPr="00505519">
        <w:rPr>
          <w:rFonts w:ascii="Times New Roman" w:hAnsi="Times New Roman" w:cs="Times New Roman"/>
          <w:b/>
          <w:color w:val="69759A"/>
          <w:lang w:val="es-ES_tradnl"/>
        </w:rPr>
        <w:t>de la circunferencia</w:t>
      </w:r>
    </w:p>
    <w:p w14:paraId="07F15E3F" w14:textId="77777777" w:rsidR="003E46C9" w:rsidRPr="00505519" w:rsidRDefault="003E46C9" w:rsidP="004B0AF8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020A51B2" w14:textId="5127475A" w:rsidR="004B0AF8" w:rsidRPr="00505519" w:rsidRDefault="004B0AF8" w:rsidP="005D13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b/>
          <w:lang w:val="es-ES_tradnl"/>
        </w:rPr>
        <w:t>Instrumentación didáctica</w:t>
      </w:r>
    </w:p>
    <w:p w14:paraId="60ECBFF3" w14:textId="27E0BFDD" w:rsidR="004B0AF8" w:rsidRPr="00505519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Tiempo estimado de estudio: </w:t>
      </w:r>
      <w:r w:rsidR="00097019" w:rsidRPr="00505519">
        <w:rPr>
          <w:rFonts w:ascii="Times New Roman" w:hAnsi="Times New Roman" w:cs="Times New Roman"/>
          <w:lang w:val="es-ES_tradnl"/>
        </w:rPr>
        <w:t>50</w:t>
      </w:r>
      <w:r w:rsidRPr="00505519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505519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30253A9F" w:rsidR="004B0AF8" w:rsidRPr="00505519" w:rsidRDefault="004B0AF8" w:rsidP="005D13EC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Trabajo presencial: </w:t>
      </w:r>
      <w:r w:rsidR="00097019" w:rsidRPr="00505519">
        <w:rPr>
          <w:rFonts w:ascii="Times New Roman" w:hAnsi="Times New Roman" w:cs="Times New Roman"/>
          <w:lang w:val="es-ES_tradnl"/>
        </w:rPr>
        <w:t>1</w:t>
      </w:r>
      <w:r w:rsidRPr="00505519">
        <w:rPr>
          <w:rFonts w:ascii="Times New Roman" w:hAnsi="Times New Roman" w:cs="Times New Roman"/>
          <w:lang w:val="es-ES_tradnl"/>
        </w:rPr>
        <w:t xml:space="preserve"> sesi</w:t>
      </w:r>
      <w:r w:rsidR="00AB5E5C" w:rsidRPr="00505519">
        <w:rPr>
          <w:rFonts w:ascii="Times New Roman" w:hAnsi="Times New Roman" w:cs="Times New Roman"/>
          <w:lang w:val="es-ES_tradnl"/>
        </w:rPr>
        <w:t>ón</w:t>
      </w:r>
      <w:r w:rsidRPr="00505519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4AADC176" w:rsidR="004B0AF8" w:rsidRPr="00505519" w:rsidRDefault="004B0AF8" w:rsidP="005D13EC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Trabajo independiente: </w:t>
      </w:r>
      <w:r w:rsidR="00097019" w:rsidRPr="00505519">
        <w:rPr>
          <w:rFonts w:ascii="Times New Roman" w:hAnsi="Times New Roman" w:cs="Times New Roman"/>
          <w:lang w:val="es-ES_tradnl"/>
        </w:rPr>
        <w:t>1</w:t>
      </w:r>
      <w:r w:rsidRPr="00505519">
        <w:rPr>
          <w:rFonts w:ascii="Times New Roman" w:hAnsi="Times New Roman" w:cs="Times New Roman"/>
          <w:lang w:val="es-ES_tradnl"/>
        </w:rPr>
        <w:t xml:space="preserve"> sesi</w:t>
      </w:r>
      <w:r w:rsidR="00097019" w:rsidRPr="00505519">
        <w:rPr>
          <w:rFonts w:ascii="Times New Roman" w:hAnsi="Times New Roman" w:cs="Times New Roman"/>
          <w:lang w:val="es-ES_tradnl"/>
        </w:rPr>
        <w:t xml:space="preserve">ón </w:t>
      </w:r>
      <w:r w:rsidRPr="00505519">
        <w:rPr>
          <w:rFonts w:ascii="Times New Roman" w:hAnsi="Times New Roman" w:cs="Times New Roman"/>
          <w:lang w:val="es-ES_tradnl"/>
        </w:rPr>
        <w:t xml:space="preserve">de </w:t>
      </w:r>
      <w:r w:rsidR="00097019" w:rsidRPr="00505519">
        <w:rPr>
          <w:rFonts w:ascii="Times New Roman" w:hAnsi="Times New Roman" w:cs="Times New Roman"/>
          <w:lang w:val="es-ES_tradnl"/>
        </w:rPr>
        <w:t>4</w:t>
      </w:r>
      <w:r w:rsidRPr="00505519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505519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1C4B3F91" w:rsidR="004B0AF8" w:rsidRPr="00505519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b/>
          <w:lang w:val="es-ES_tradnl"/>
        </w:rPr>
        <w:t>Objetivo</w:t>
      </w:r>
    </w:p>
    <w:p w14:paraId="7CA6CD62" w14:textId="357662C3" w:rsidR="00C13322" w:rsidRPr="00505519" w:rsidRDefault="00C13322" w:rsidP="00C13322">
      <w:pPr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A partir del análisis de </w:t>
      </w:r>
      <w:r w:rsidR="00326AE7" w:rsidRPr="00505519">
        <w:rPr>
          <w:rFonts w:ascii="Times New Roman" w:hAnsi="Times New Roman" w:cs="Times New Roman"/>
          <w:lang w:val="es-ES_tradnl"/>
        </w:rPr>
        <w:t>diversos problemas</w:t>
      </w:r>
      <w:r w:rsidRPr="00505519">
        <w:rPr>
          <w:rFonts w:ascii="Times New Roman" w:hAnsi="Times New Roman" w:cs="Times New Roman"/>
          <w:lang w:val="es-ES_tradnl"/>
        </w:rPr>
        <w:t xml:space="preserve">, los alumnos </w:t>
      </w:r>
      <w:r w:rsidR="00AB5E5C" w:rsidRPr="00505519">
        <w:rPr>
          <w:rFonts w:ascii="Times New Roman" w:hAnsi="Times New Roman" w:cs="Times New Roman"/>
          <w:lang w:val="es-ES_tradnl"/>
        </w:rPr>
        <w:t xml:space="preserve">comprenderán los conceptos </w:t>
      </w:r>
      <w:r w:rsidR="00E8091B" w:rsidRPr="00505519">
        <w:rPr>
          <w:rFonts w:ascii="Times New Roman" w:hAnsi="Times New Roman" w:cs="Times New Roman"/>
          <w:lang w:val="es-ES_tradnl"/>
        </w:rPr>
        <w:t>relacionados con</w:t>
      </w:r>
      <w:r w:rsidR="00AB5E5C" w:rsidRPr="00505519">
        <w:rPr>
          <w:rFonts w:ascii="Times New Roman" w:hAnsi="Times New Roman" w:cs="Times New Roman"/>
          <w:lang w:val="es-ES_tradnl"/>
        </w:rPr>
        <w:t xml:space="preserve"> </w:t>
      </w:r>
      <w:r w:rsidR="00E8091B" w:rsidRPr="00505519">
        <w:rPr>
          <w:rFonts w:ascii="Times New Roman" w:hAnsi="Times New Roman" w:cs="Times New Roman"/>
          <w:lang w:val="es-ES_tradnl"/>
        </w:rPr>
        <w:t>los</w:t>
      </w:r>
      <w:r w:rsidR="00AB5E5C" w:rsidRPr="00505519">
        <w:rPr>
          <w:rFonts w:ascii="Times New Roman" w:hAnsi="Times New Roman" w:cs="Times New Roman"/>
          <w:lang w:val="es-ES_tradnl"/>
        </w:rPr>
        <w:t xml:space="preserve"> ángulos internos de una circunferencia (central e inscrito)</w:t>
      </w:r>
      <w:r w:rsidR="00E46A08" w:rsidRPr="00505519">
        <w:rPr>
          <w:rFonts w:ascii="Times New Roman" w:hAnsi="Times New Roman" w:cs="Times New Roman"/>
          <w:lang w:val="es-ES_tradnl"/>
        </w:rPr>
        <w:t xml:space="preserve"> y resolverán problemas relacionados con éstos</w:t>
      </w:r>
      <w:r w:rsidRPr="00505519">
        <w:rPr>
          <w:rFonts w:ascii="Times New Roman" w:hAnsi="Times New Roman" w:cs="Times New Roman"/>
          <w:lang w:val="es-ES_tradnl"/>
        </w:rPr>
        <w:t>.</w:t>
      </w:r>
    </w:p>
    <w:p w14:paraId="6E86772B" w14:textId="77777777" w:rsidR="004B0AF8" w:rsidRPr="00505519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42F5BB51" w:rsidR="004B0AF8" w:rsidRPr="00505519" w:rsidRDefault="007B5F80" w:rsidP="004B0AF8">
      <w:pPr>
        <w:jc w:val="both"/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</w:pPr>
      <w:r w:rsidRPr="00505519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>Sesión</w:t>
      </w:r>
      <w:r w:rsidR="00D908BA" w:rsidRPr="00505519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 xml:space="preserve"> 1 </w:t>
      </w:r>
    </w:p>
    <w:p w14:paraId="27C7AB20" w14:textId="08D07907" w:rsidR="004B0AF8" w:rsidRPr="00505519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505519">
        <w:rPr>
          <w:rFonts w:ascii="Times New Roman" w:hAnsi="Times New Roman" w:cs="Times New Roman"/>
          <w:b/>
          <w:color w:val="69759A"/>
          <w:lang w:val="es-ES_tradnl"/>
        </w:rPr>
        <w:t xml:space="preserve">Trabajo </w:t>
      </w:r>
      <w:r w:rsidR="00097019" w:rsidRPr="00505519">
        <w:rPr>
          <w:rFonts w:ascii="Times New Roman" w:hAnsi="Times New Roman" w:cs="Times New Roman"/>
          <w:b/>
          <w:color w:val="69759A"/>
          <w:lang w:val="es-ES_tradnl"/>
        </w:rPr>
        <w:t xml:space="preserve">independiente </w:t>
      </w:r>
      <w:r w:rsidR="00C27C82" w:rsidRPr="00505519">
        <w:rPr>
          <w:rFonts w:ascii="Times New Roman" w:hAnsi="Times New Roman" w:cs="Times New Roman"/>
          <w:b/>
          <w:color w:val="69759A"/>
          <w:lang w:val="es-ES_tradnl"/>
        </w:rPr>
        <w:t>previo</w:t>
      </w:r>
    </w:p>
    <w:p w14:paraId="31FCBD32" w14:textId="422E68F8" w:rsidR="004B0AF8" w:rsidRPr="00505519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Duración: </w:t>
      </w:r>
      <w:r w:rsidR="00097019" w:rsidRPr="00505519">
        <w:rPr>
          <w:rFonts w:ascii="Times New Roman" w:hAnsi="Times New Roman" w:cs="Times New Roman"/>
          <w:lang w:val="es-ES_tradnl"/>
        </w:rPr>
        <w:t>4</w:t>
      </w:r>
      <w:r w:rsidRPr="00505519">
        <w:rPr>
          <w:rFonts w:ascii="Times New Roman" w:hAnsi="Times New Roman" w:cs="Times New Roman"/>
          <w:lang w:val="es-ES_tradnl"/>
        </w:rPr>
        <w:t xml:space="preserve">0 minutos </w:t>
      </w:r>
    </w:p>
    <w:p w14:paraId="3F84351F" w14:textId="70E31C4A" w:rsidR="00B12957" w:rsidRPr="00505519" w:rsidRDefault="00C27C82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b/>
          <w:lang w:val="es-ES_tradnl"/>
        </w:rPr>
        <w:t xml:space="preserve">Estrategia </w:t>
      </w:r>
      <w:r w:rsidR="00B12957" w:rsidRPr="00505519">
        <w:rPr>
          <w:rFonts w:ascii="Times New Roman" w:hAnsi="Times New Roman" w:cs="Times New Roman"/>
          <w:b/>
          <w:lang w:val="es-ES_tradnl"/>
        </w:rPr>
        <w:t>para procesar</w:t>
      </w:r>
      <w:r w:rsidRPr="00505519">
        <w:rPr>
          <w:rFonts w:ascii="Times New Roman" w:hAnsi="Times New Roman" w:cs="Times New Roman"/>
          <w:b/>
          <w:lang w:val="es-ES_tradnl"/>
        </w:rPr>
        <w:t xml:space="preserve"> información</w:t>
      </w:r>
    </w:p>
    <w:p w14:paraId="47F30772" w14:textId="454EFC66" w:rsidR="004B0AF8" w:rsidRPr="00505519" w:rsidRDefault="004B0AF8" w:rsidP="00B12957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Tiempo </w:t>
      </w:r>
      <w:r w:rsidR="00C25159" w:rsidRPr="00505519">
        <w:rPr>
          <w:rFonts w:ascii="Times New Roman" w:hAnsi="Times New Roman" w:cs="Times New Roman"/>
          <w:lang w:val="es-ES_tradnl"/>
        </w:rPr>
        <w:t>aproximado</w:t>
      </w:r>
      <w:r w:rsidRPr="00505519">
        <w:rPr>
          <w:rFonts w:ascii="Times New Roman" w:hAnsi="Times New Roman" w:cs="Times New Roman"/>
          <w:lang w:val="es-ES_tradnl"/>
        </w:rPr>
        <w:t>: 10 minutos</w:t>
      </w:r>
    </w:p>
    <w:p w14:paraId="517189EA" w14:textId="6693A99D" w:rsidR="004B0AF8" w:rsidRPr="00505519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Material: </w:t>
      </w:r>
      <w:r w:rsidR="00C27C82" w:rsidRPr="00505519">
        <w:rPr>
          <w:rFonts w:ascii="Times New Roman" w:hAnsi="Times New Roman" w:cs="Times New Roman"/>
          <w:lang w:val="es-ES_tradnl"/>
        </w:rPr>
        <w:t xml:space="preserve">Video </w:t>
      </w:r>
      <w:r w:rsidR="00C91B52" w:rsidRPr="00505519">
        <w:rPr>
          <w:rFonts w:ascii="Times New Roman" w:hAnsi="Times New Roman" w:cs="Times New Roman"/>
          <w:lang w:val="es-ES_tradnl"/>
        </w:rPr>
        <w:t>sobre el</w:t>
      </w:r>
      <w:r w:rsidR="00C27C82" w:rsidRPr="00505519">
        <w:rPr>
          <w:rFonts w:ascii="Times New Roman" w:hAnsi="Times New Roman" w:cs="Times New Roman"/>
          <w:lang w:val="es-ES_tradnl"/>
        </w:rPr>
        <w:t xml:space="preserve"> tema </w:t>
      </w:r>
    </w:p>
    <w:p w14:paraId="404F97FD" w14:textId="5B83F629" w:rsidR="00C27C82" w:rsidRPr="00505519" w:rsidRDefault="00C27C82" w:rsidP="004B0AF8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El estudiante analizará el video del tema y</w:t>
      </w:r>
      <w:r w:rsidR="007509B7" w:rsidRPr="00505519">
        <w:rPr>
          <w:rFonts w:ascii="Times New Roman" w:hAnsi="Times New Roman" w:cs="Times New Roman"/>
          <w:lang w:val="es-ES_tradnl"/>
        </w:rPr>
        <w:t xml:space="preserve">, </w:t>
      </w:r>
      <w:r w:rsidRPr="00505519">
        <w:rPr>
          <w:rFonts w:ascii="Times New Roman" w:hAnsi="Times New Roman" w:cs="Times New Roman"/>
          <w:lang w:val="es-ES_tradnl"/>
        </w:rPr>
        <w:t>en una hoja de cuaderno</w:t>
      </w:r>
      <w:r w:rsidR="007509B7" w:rsidRPr="00505519">
        <w:rPr>
          <w:rFonts w:ascii="Times New Roman" w:hAnsi="Times New Roman" w:cs="Times New Roman"/>
          <w:lang w:val="es-ES_tradnl"/>
        </w:rPr>
        <w:t>, responderá:</w:t>
      </w:r>
    </w:p>
    <w:p w14:paraId="67D947D7" w14:textId="5251921D" w:rsidR="00C27C82" w:rsidRPr="00505519" w:rsidRDefault="00E46A08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¿Qué es un ángulo central?</w:t>
      </w:r>
    </w:p>
    <w:p w14:paraId="019FA811" w14:textId="33D85E36" w:rsidR="00C27C82" w:rsidRPr="00505519" w:rsidRDefault="00E46A08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¿Qué es un ángulo inscrito?</w:t>
      </w:r>
    </w:p>
    <w:p w14:paraId="734186AC" w14:textId="72797018" w:rsidR="00E46A08" w:rsidRPr="00505519" w:rsidRDefault="00E46A08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¿Qué relaciones existen entre ambos ángulos?</w:t>
      </w:r>
    </w:p>
    <w:p w14:paraId="4206CCC9" w14:textId="77777777" w:rsidR="00C25159" w:rsidRPr="00505519" w:rsidRDefault="00C25159" w:rsidP="00C25159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0F8FE6CC" w14:textId="77777777" w:rsidR="00DA29E0" w:rsidRPr="00505519" w:rsidRDefault="00C25159" w:rsidP="00C25159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267734AF" w14:textId="4C8EA8F0" w:rsidR="00C25159" w:rsidRPr="00505519" w:rsidRDefault="00C25159" w:rsidP="00DA29E0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Tiempo aproximado: 30 minutos</w:t>
      </w:r>
    </w:p>
    <w:p w14:paraId="3C4C2A01" w14:textId="017E6956" w:rsidR="00326AE7" w:rsidRPr="00505519" w:rsidRDefault="00326AE7" w:rsidP="00326AE7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Material: Cuaderno de ejercicios  </w:t>
      </w:r>
    </w:p>
    <w:p w14:paraId="0BC4A642" w14:textId="67FFC764" w:rsidR="004B0AF8" w:rsidRPr="00505519" w:rsidRDefault="001F5E5C" w:rsidP="00C27C82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El estudiante resolverá los ejercicios correspondientes del cuaderno de ejercicios. Podrá revisar el video del procedimiento cuantas veces sea necesario y llevará las respuestas a la sesión presencial.</w:t>
      </w:r>
      <w:r w:rsidR="004B0AF8" w:rsidRPr="00505519">
        <w:rPr>
          <w:rFonts w:ascii="Times New Roman" w:hAnsi="Times New Roman" w:cs="Times New Roman"/>
          <w:lang w:val="es-ES_tradnl"/>
        </w:rPr>
        <w:t xml:space="preserve"> </w:t>
      </w:r>
    </w:p>
    <w:p w14:paraId="71766589" w14:textId="77777777" w:rsidR="00505519" w:rsidRDefault="00505519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</w:p>
    <w:p w14:paraId="2E5FA3FA" w14:textId="182C2AE6" w:rsidR="00C27C82" w:rsidRPr="00505519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505519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366A7D8F" w14:textId="4BB920CD" w:rsidR="00C27C82" w:rsidRPr="00505519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63DD4962" w14:textId="77777777" w:rsidR="00E05495" w:rsidRPr="00505519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9B66E7" w:rsidRPr="00505519">
        <w:rPr>
          <w:rFonts w:ascii="Times New Roman" w:hAnsi="Times New Roman" w:cs="Times New Roman"/>
          <w:b/>
          <w:lang w:val="es-ES_tradnl"/>
        </w:rPr>
        <w:t>activación y concentración</w:t>
      </w:r>
    </w:p>
    <w:p w14:paraId="122AFA10" w14:textId="3570F0BD" w:rsidR="004B0AF8" w:rsidRPr="00505519" w:rsidRDefault="004B0AF8" w:rsidP="00E05495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Tiempo </w:t>
      </w:r>
      <w:r w:rsidR="00270D06" w:rsidRPr="00505519">
        <w:rPr>
          <w:rFonts w:ascii="Times New Roman" w:hAnsi="Times New Roman" w:cs="Times New Roman"/>
          <w:lang w:val="es-ES_tradnl"/>
        </w:rPr>
        <w:t>aproximado</w:t>
      </w:r>
      <w:r w:rsidRPr="00505519">
        <w:rPr>
          <w:rFonts w:ascii="Times New Roman" w:hAnsi="Times New Roman" w:cs="Times New Roman"/>
          <w:lang w:val="es-ES_tradnl"/>
        </w:rPr>
        <w:t>: 10 minutos</w:t>
      </w:r>
    </w:p>
    <w:p w14:paraId="71D27DAB" w14:textId="77777777" w:rsidR="00E05495" w:rsidRPr="00505519" w:rsidRDefault="00E05495" w:rsidP="00E05495">
      <w:pPr>
        <w:spacing w:line="276" w:lineRule="auto"/>
        <w:contextualSpacing/>
        <w:jc w:val="both"/>
        <w:rPr>
          <w:rFonts w:ascii="Times New Roman" w:hAnsi="Times New Roman" w:cs="Times New Roman"/>
          <w:bCs/>
          <w:lang w:val="es-ES_tradnl"/>
        </w:rPr>
      </w:pPr>
      <w:r w:rsidRPr="00505519">
        <w:rPr>
          <w:rFonts w:ascii="Times New Roman" w:hAnsi="Times New Roman" w:cs="Times New Roman"/>
          <w:bCs/>
          <w:lang w:val="es-ES_tradnl"/>
        </w:rPr>
        <w:lastRenderedPageBreak/>
        <w:t xml:space="preserve">Técnica: </w:t>
      </w:r>
      <w:proofErr w:type="spellStart"/>
      <w:r w:rsidRPr="00505519">
        <w:rPr>
          <w:rFonts w:ascii="Times New Roman" w:hAnsi="Times New Roman" w:cs="Times New Roman"/>
          <w:bCs/>
          <w:lang w:val="es-ES_tradnl"/>
        </w:rPr>
        <w:t>Jop</w:t>
      </w:r>
      <w:proofErr w:type="spellEnd"/>
      <w:r w:rsidRPr="00505519">
        <w:rPr>
          <w:rFonts w:ascii="Times New Roman" w:hAnsi="Times New Roman" w:cs="Times New Roman"/>
          <w:bCs/>
          <w:lang w:val="es-ES_tradnl"/>
        </w:rPr>
        <w:t xml:space="preserve">, </w:t>
      </w:r>
      <w:proofErr w:type="spellStart"/>
      <w:r w:rsidRPr="00505519">
        <w:rPr>
          <w:rFonts w:ascii="Times New Roman" w:hAnsi="Times New Roman" w:cs="Times New Roman"/>
          <w:bCs/>
          <w:lang w:val="es-ES_tradnl"/>
        </w:rPr>
        <w:t>Jop</w:t>
      </w:r>
      <w:proofErr w:type="spellEnd"/>
    </w:p>
    <w:p w14:paraId="332C05CE" w14:textId="77777777" w:rsidR="00E05495" w:rsidRPr="00505519" w:rsidRDefault="00E05495" w:rsidP="00E05495">
      <w:pPr>
        <w:spacing w:line="276" w:lineRule="auto"/>
        <w:contextualSpacing/>
        <w:jc w:val="both"/>
        <w:rPr>
          <w:rFonts w:ascii="Times New Roman" w:hAnsi="Times New Roman" w:cs="Times New Roman"/>
          <w:bCs/>
          <w:lang w:val="es-ES_tradnl"/>
        </w:rPr>
      </w:pPr>
      <w:r w:rsidRPr="00505519">
        <w:rPr>
          <w:rFonts w:ascii="Times New Roman" w:hAnsi="Times New Roman" w:cs="Times New Roman"/>
          <w:bCs/>
          <w:lang w:val="es-ES_tradnl"/>
        </w:rPr>
        <w:t>Objetivo: Desarrollar la capacidad de poner atención</w:t>
      </w:r>
    </w:p>
    <w:p w14:paraId="3AE76CE7" w14:textId="77777777" w:rsidR="00E05495" w:rsidRPr="00505519" w:rsidRDefault="00E05495" w:rsidP="00E05495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lang w:val="es-ES_tradnl"/>
        </w:rPr>
      </w:pPr>
      <w:r w:rsidRPr="00505519">
        <w:rPr>
          <w:rFonts w:ascii="Times New Roman" w:hAnsi="Times New Roman" w:cs="Times New Roman"/>
          <w:bCs/>
          <w:lang w:val="es-ES_tradnl"/>
        </w:rPr>
        <w:t>Materiales: Ninguno</w:t>
      </w:r>
    </w:p>
    <w:p w14:paraId="5B49B52E" w14:textId="77777777" w:rsidR="00E05495" w:rsidRPr="00505519" w:rsidRDefault="00E05495" w:rsidP="00E05495">
      <w:pPr>
        <w:spacing w:after="0" w:line="276" w:lineRule="auto"/>
        <w:contextualSpacing/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bCs/>
          <w:lang w:val="es-ES_tradnl"/>
        </w:rPr>
        <w:t>Desarrollo: El profesor</w:t>
      </w:r>
      <w:r w:rsidRPr="00505519">
        <w:rPr>
          <w:rFonts w:ascii="Times New Roman" w:hAnsi="Times New Roman" w:cs="Times New Roman"/>
          <w:lang w:val="es-ES_tradnl"/>
        </w:rPr>
        <w:t xml:space="preserve"> explicará a los estudiantes que mencionará palabras que pertenezcan a un campo semántico. Sin embargo, cuando intercale una palabra ajena, todos levantarán ambas manos y dirán dos veces: ¡</w:t>
      </w:r>
      <w:proofErr w:type="spellStart"/>
      <w:r w:rsidRPr="00505519">
        <w:rPr>
          <w:rFonts w:ascii="Times New Roman" w:hAnsi="Times New Roman" w:cs="Times New Roman"/>
          <w:lang w:val="es-ES_tradnl"/>
        </w:rPr>
        <w:t>Jop</w:t>
      </w:r>
      <w:proofErr w:type="spellEnd"/>
      <w:r w:rsidRPr="00505519">
        <w:rPr>
          <w:rFonts w:ascii="Times New Roman" w:hAnsi="Times New Roman" w:cs="Times New Roman"/>
          <w:lang w:val="es-ES_tradnl"/>
        </w:rPr>
        <w:t xml:space="preserve">, </w:t>
      </w:r>
      <w:proofErr w:type="spellStart"/>
      <w:r w:rsidRPr="00505519">
        <w:rPr>
          <w:rFonts w:ascii="Times New Roman" w:hAnsi="Times New Roman" w:cs="Times New Roman"/>
          <w:lang w:val="es-ES_tradnl"/>
        </w:rPr>
        <w:t>Jop</w:t>
      </w:r>
      <w:proofErr w:type="spellEnd"/>
      <w:r w:rsidRPr="00505519">
        <w:rPr>
          <w:rFonts w:ascii="Times New Roman" w:hAnsi="Times New Roman" w:cs="Times New Roman"/>
          <w:lang w:val="es-ES_tradnl"/>
        </w:rPr>
        <w:t>!</w:t>
      </w:r>
    </w:p>
    <w:p w14:paraId="35B888B1" w14:textId="77777777" w:rsidR="00E05495" w:rsidRPr="00505519" w:rsidRDefault="00E05495" w:rsidP="00E05495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Quien se equivoque perderá y saldrá del juego.</w:t>
      </w:r>
    </w:p>
    <w:p w14:paraId="0360C61F" w14:textId="77777777" w:rsidR="00E05495" w:rsidRPr="00505519" w:rsidRDefault="00E05495" w:rsidP="00E05495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329D423E" w14:textId="77777777" w:rsidR="00E05495" w:rsidRPr="00505519" w:rsidRDefault="00E05495" w:rsidP="00E05495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Ejemplos:</w:t>
      </w:r>
    </w:p>
    <w:p w14:paraId="56031A17" w14:textId="77777777" w:rsidR="00E05495" w:rsidRPr="00505519" w:rsidRDefault="00E05495" w:rsidP="00E05495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1. Pera, durazno, manzana, guayaba, coche, plátano, mesa, melón</w:t>
      </w:r>
    </w:p>
    <w:p w14:paraId="500CCED4" w14:textId="77777777" w:rsidR="00E05495" w:rsidRPr="00505519" w:rsidRDefault="00E05495" w:rsidP="00E05495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2. Ojos, nariz, boca, mochila, brazo, pierna, calcetín, dedos</w:t>
      </w:r>
    </w:p>
    <w:p w14:paraId="16677921" w14:textId="77777777" w:rsidR="00E05495" w:rsidRPr="00505519" w:rsidRDefault="00E05495" w:rsidP="00E05495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3.  Bueno, grande, amable, alegre, correr, brincar, hermoso</w:t>
      </w:r>
    </w:p>
    <w:p w14:paraId="1A9E9FDD" w14:textId="77777777" w:rsidR="00E05495" w:rsidRPr="00505519" w:rsidRDefault="00E05495" w:rsidP="00E05495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4. Trancazo, rodillazo, zapatazo, codazo, pequeño, dedazo, portazo, cerradura</w:t>
      </w:r>
    </w:p>
    <w:p w14:paraId="52678F97" w14:textId="77777777" w:rsidR="00E05495" w:rsidRPr="00505519" w:rsidRDefault="00E05495" w:rsidP="00E05495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5. Ver, mirar, observar, reír, ojear, cantar, contemplar</w:t>
      </w:r>
    </w:p>
    <w:p w14:paraId="7E574A38" w14:textId="194C414A" w:rsidR="00270D06" w:rsidRPr="00505519" w:rsidRDefault="00270D06" w:rsidP="009B66E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32767AFE" w14:textId="77777777" w:rsidR="009463C3" w:rsidRPr="00505519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4378E897" w:rsidR="004B0AF8" w:rsidRPr="00505519" w:rsidRDefault="00270D06" w:rsidP="009463C3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Tiempo aproximado: </w:t>
      </w:r>
      <w:r w:rsidR="00C25159" w:rsidRPr="00505519">
        <w:rPr>
          <w:rFonts w:ascii="Times New Roman" w:hAnsi="Times New Roman" w:cs="Times New Roman"/>
          <w:lang w:val="es-ES_tradnl"/>
        </w:rPr>
        <w:t>20</w:t>
      </w:r>
      <w:r w:rsidR="004B0AF8" w:rsidRPr="00505519">
        <w:rPr>
          <w:rFonts w:ascii="Times New Roman" w:hAnsi="Times New Roman" w:cs="Times New Roman"/>
          <w:lang w:val="es-ES_tradnl"/>
        </w:rPr>
        <w:t xml:space="preserve"> minutos</w:t>
      </w:r>
    </w:p>
    <w:p w14:paraId="5E4570AA" w14:textId="187763C1" w:rsidR="004B0AF8" w:rsidRPr="00505519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Material: </w:t>
      </w:r>
      <w:r w:rsidR="00270D06" w:rsidRPr="00505519">
        <w:rPr>
          <w:rFonts w:ascii="Times New Roman" w:hAnsi="Times New Roman" w:cs="Times New Roman"/>
          <w:lang w:val="es-ES_tradnl"/>
        </w:rPr>
        <w:t xml:space="preserve">Ejercicios </w:t>
      </w:r>
      <w:r w:rsidR="00C25159" w:rsidRPr="00505519">
        <w:rPr>
          <w:rFonts w:ascii="Times New Roman" w:hAnsi="Times New Roman" w:cs="Times New Roman"/>
          <w:lang w:val="es-ES_tradnl"/>
        </w:rPr>
        <w:t>resueltos</w:t>
      </w:r>
    </w:p>
    <w:p w14:paraId="2CB241B6" w14:textId="308B731F" w:rsidR="00270D06" w:rsidRPr="00505519" w:rsidRDefault="00270D06" w:rsidP="004B0AF8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Técnica: Te evalúo y aprendo</w:t>
      </w:r>
    </w:p>
    <w:p w14:paraId="339D39EE" w14:textId="5204A6C2" w:rsidR="00C431BF" w:rsidRPr="00505519" w:rsidRDefault="00C431BF" w:rsidP="00C13322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El profesor pedirá a los estudiantes que intercambien cuadernos de ejercicios, para calificarse entre ellos. Elegirá estudiantes al azar, quienes expondrán los resultados que obtuvieron en el trabajo independiente e indicarán sus procedimientos para alcanzarlos. Con la moderación del docente, se aclararán dudas y definirán conceptos.</w:t>
      </w:r>
    </w:p>
    <w:p w14:paraId="19D1448A" w14:textId="77777777" w:rsidR="00C431BF" w:rsidRPr="00505519" w:rsidRDefault="00C431BF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30E4D772" w14:textId="77777777" w:rsidR="00062313" w:rsidRPr="00505519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41A8DC7" w14:textId="562A0BC0" w:rsidR="004B0AF8" w:rsidRPr="00505519" w:rsidRDefault="00C25159" w:rsidP="00062313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Tiempo aproximado: 15 minutos</w:t>
      </w:r>
    </w:p>
    <w:p w14:paraId="09BDCCC9" w14:textId="02FFE0AF" w:rsidR="004B0AF8" w:rsidRPr="00505519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Material: Ejercicio</w:t>
      </w:r>
      <w:r w:rsidR="009B66E7" w:rsidRPr="00505519">
        <w:rPr>
          <w:rFonts w:ascii="Times New Roman" w:hAnsi="Times New Roman" w:cs="Times New Roman"/>
          <w:lang w:val="es-ES_tradnl"/>
        </w:rPr>
        <w:t>s</w:t>
      </w:r>
      <w:r w:rsidRPr="00505519">
        <w:rPr>
          <w:rFonts w:ascii="Times New Roman" w:hAnsi="Times New Roman" w:cs="Times New Roman"/>
          <w:lang w:val="es-ES_tradnl"/>
        </w:rPr>
        <w:t xml:space="preserve"> </w:t>
      </w:r>
      <w:r w:rsidR="00203900" w:rsidRPr="00505519">
        <w:rPr>
          <w:rFonts w:ascii="Times New Roman" w:hAnsi="Times New Roman" w:cs="Times New Roman"/>
          <w:lang w:val="es-ES_tradnl"/>
        </w:rPr>
        <w:t>que el profesor elija</w:t>
      </w:r>
    </w:p>
    <w:p w14:paraId="76A11279" w14:textId="07622162" w:rsidR="00EE7573" w:rsidRPr="00505519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Técnica: </w:t>
      </w:r>
      <w:r w:rsidR="00C25159" w:rsidRPr="00505519">
        <w:rPr>
          <w:rFonts w:ascii="Times New Roman" w:hAnsi="Times New Roman" w:cs="Times New Roman"/>
          <w:lang w:val="es-ES_tradnl"/>
        </w:rPr>
        <w:t>Expositiva</w:t>
      </w:r>
      <w:r w:rsidR="009B66E7" w:rsidRPr="00505519">
        <w:rPr>
          <w:rFonts w:ascii="Times New Roman" w:hAnsi="Times New Roman" w:cs="Times New Roman"/>
          <w:lang w:val="es-ES_tradnl"/>
        </w:rPr>
        <w:t>-participativa</w:t>
      </w:r>
    </w:p>
    <w:p w14:paraId="1FE601E8" w14:textId="5A0E2666" w:rsidR="00C13322" w:rsidRPr="00505519" w:rsidRDefault="00EE7573" w:rsidP="004B0AF8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Al azar, el profesor pedirá a un estudiante que exponga el procedimiento para resolver los ejercicios presentados. De ser necesario, aclarará las dudas que surjan. El profesor planteará un par de ejercicios para resolver. Finalmente, pedirá a un voluntario resolverlos y se aclararán dudas.</w:t>
      </w:r>
    </w:p>
    <w:p w14:paraId="790D83CC" w14:textId="77777777" w:rsidR="007E0FBF" w:rsidRPr="00505519" w:rsidRDefault="00C25159" w:rsidP="00C25159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b/>
          <w:lang w:val="es-ES_tradnl"/>
        </w:rPr>
        <w:t>Estrategia de autoevaluación</w:t>
      </w:r>
    </w:p>
    <w:p w14:paraId="4293028B" w14:textId="30A7395F" w:rsidR="00C25159" w:rsidRPr="00505519" w:rsidRDefault="00C25159" w:rsidP="007E0FBF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Tiempo aproximado: 5 minutos</w:t>
      </w:r>
    </w:p>
    <w:p w14:paraId="084332E3" w14:textId="02AE150E" w:rsidR="00C25159" w:rsidRPr="00505519" w:rsidRDefault="00C25159" w:rsidP="00443790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 xml:space="preserve">El profesor solicitará a los alumnos que </w:t>
      </w:r>
      <w:r w:rsidR="00443790" w:rsidRPr="00505519">
        <w:rPr>
          <w:rFonts w:ascii="Times New Roman" w:hAnsi="Times New Roman" w:cs="Times New Roman"/>
          <w:lang w:val="es-ES_tradnl"/>
        </w:rPr>
        <w:t xml:space="preserve">comenten cómo se sintieron </w:t>
      </w:r>
      <w:r w:rsidR="00D92D24" w:rsidRPr="00505519">
        <w:rPr>
          <w:rFonts w:ascii="Times New Roman" w:hAnsi="Times New Roman" w:cs="Times New Roman"/>
          <w:lang w:val="es-ES_tradnl"/>
        </w:rPr>
        <w:t>al resolver los ejercicios.</w:t>
      </w:r>
    </w:p>
    <w:p w14:paraId="2C8082FA" w14:textId="444B5CAE" w:rsidR="00C25159" w:rsidRPr="00505519" w:rsidRDefault="00BB07D1" w:rsidP="00BB07D1">
      <w:pPr>
        <w:jc w:val="both"/>
        <w:rPr>
          <w:rFonts w:ascii="Times New Roman" w:hAnsi="Times New Roman" w:cs="Times New Roman"/>
          <w:lang w:val="es-ES_tradnl"/>
        </w:rPr>
      </w:pPr>
      <w:r w:rsidRPr="00505519">
        <w:rPr>
          <w:rFonts w:ascii="Times New Roman" w:hAnsi="Times New Roman" w:cs="Times New Roman"/>
          <w:lang w:val="es-ES_tradnl"/>
        </w:rPr>
        <w:t>El profesor cerrará la sesión presencial e indicará las próximas actividades.</w:t>
      </w:r>
    </w:p>
    <w:sectPr w:rsidR="00C25159" w:rsidRPr="00505519" w:rsidSect="0050551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3538C" w14:textId="77777777" w:rsidR="00AF40F1" w:rsidRDefault="00AF40F1" w:rsidP="00A83AD7">
      <w:pPr>
        <w:spacing w:after="0" w:line="240" w:lineRule="auto"/>
      </w:pPr>
      <w:r>
        <w:separator/>
      </w:r>
    </w:p>
  </w:endnote>
  <w:endnote w:type="continuationSeparator" w:id="0">
    <w:p w14:paraId="6A82C95A" w14:textId="77777777" w:rsidR="00AF40F1" w:rsidRDefault="00AF40F1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5982312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BFC6AEF" w14:textId="03D989F3" w:rsidR="00505519" w:rsidRDefault="00505519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748CD51" w14:textId="77777777" w:rsidR="00505519" w:rsidRDefault="00505519" w:rsidP="005055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6731454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ADCEF56" w14:textId="578C70A4" w:rsidR="00505519" w:rsidRDefault="00505519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690E33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072BD323" w14:textId="77777777" w:rsidR="00505519" w:rsidRDefault="00505519" w:rsidP="0050551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908994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FF3751" w14:textId="5AD93486" w:rsidR="00505519" w:rsidRDefault="00505519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690E33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4D7CCDC" w14:textId="77777777" w:rsidR="00505519" w:rsidRDefault="00505519" w:rsidP="0050551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4099" w14:textId="77777777" w:rsidR="00AF40F1" w:rsidRDefault="00AF40F1" w:rsidP="00A83AD7">
      <w:pPr>
        <w:spacing w:after="0" w:line="240" w:lineRule="auto"/>
      </w:pPr>
      <w:r>
        <w:separator/>
      </w:r>
    </w:p>
  </w:footnote>
  <w:footnote w:type="continuationSeparator" w:id="0">
    <w:p w14:paraId="04ED52D6" w14:textId="77777777" w:rsidR="00AF40F1" w:rsidRDefault="00AF40F1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A3D1D" w14:textId="743D0659" w:rsidR="00505519" w:rsidRDefault="00505519">
    <w:pPr>
      <w:pStyle w:val="Encabezado"/>
    </w:pPr>
    <w:r w:rsidRPr="00505519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24E1DFB0" wp14:editId="5C1A3D4D">
          <wp:simplePos x="0" y="0"/>
          <wp:positionH relativeFrom="column">
            <wp:posOffset>5174615</wp:posOffset>
          </wp:positionH>
          <wp:positionV relativeFrom="paragraph">
            <wp:posOffset>-446405</wp:posOffset>
          </wp:positionV>
          <wp:extent cx="1517650" cy="854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65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5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18D24F" wp14:editId="0B371B2D">
              <wp:simplePos x="0" y="0"/>
              <wp:positionH relativeFrom="column">
                <wp:posOffset>-866274</wp:posOffset>
              </wp:positionH>
              <wp:positionV relativeFrom="paragraph">
                <wp:posOffset>-203233</wp:posOffset>
              </wp:positionV>
              <wp:extent cx="2348345" cy="322118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8E7E33" w14:textId="77777777" w:rsidR="00505519" w:rsidRPr="00720B13" w:rsidRDefault="00505519" w:rsidP="00505519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D18D24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8.2pt;margin-top:-16pt;width:184.9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" filled="f" stroked="f" strokeweight=".5pt">
              <v:textbox>
                <w:txbxContent>
                  <w:p w14:paraId="068E7E33" w14:textId="77777777" w:rsidR="00505519" w:rsidRPr="00720B13" w:rsidRDefault="00505519" w:rsidP="00505519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75E2" w14:textId="78B5BD79" w:rsidR="00505519" w:rsidRDefault="00505519">
    <w:pPr>
      <w:pStyle w:val="Encabezado"/>
    </w:pPr>
    <w:r w:rsidRPr="00505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A522F3" wp14:editId="50DC4547">
              <wp:simplePos x="0" y="0"/>
              <wp:positionH relativeFrom="column">
                <wp:posOffset>4104005</wp:posOffset>
              </wp:positionH>
              <wp:positionV relativeFrom="paragraph">
                <wp:posOffset>-228600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76E708" w14:textId="77777777" w:rsidR="00505519" w:rsidRPr="00720B13" w:rsidRDefault="00505519" w:rsidP="00505519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9A522F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3.15pt;margin-top:-18pt;width:184.9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" filled="f" stroked="f" strokeweight=".5pt">
              <v:textbox>
                <w:txbxContent>
                  <w:p w14:paraId="0376E708" w14:textId="77777777" w:rsidR="00505519" w:rsidRPr="00720B13" w:rsidRDefault="00505519" w:rsidP="00505519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505519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927BDBB" wp14:editId="4A99BFAD">
          <wp:simplePos x="0" y="0"/>
          <wp:positionH relativeFrom="column">
            <wp:posOffset>-806116</wp:posOffset>
          </wp:positionH>
          <wp:positionV relativeFrom="paragraph">
            <wp:posOffset>-156645</wp:posOffset>
          </wp:positionV>
          <wp:extent cx="1510145" cy="47784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5" cy="47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A09E4"/>
    <w:multiLevelType w:val="hybridMultilevel"/>
    <w:tmpl w:val="8F82090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22"/>
  </w:num>
  <w:num w:numId="5">
    <w:abstractNumId w:val="3"/>
  </w:num>
  <w:num w:numId="6">
    <w:abstractNumId w:val="20"/>
  </w:num>
  <w:num w:numId="7">
    <w:abstractNumId w:val="13"/>
  </w:num>
  <w:num w:numId="8">
    <w:abstractNumId w:val="15"/>
  </w:num>
  <w:num w:numId="9">
    <w:abstractNumId w:val="12"/>
  </w:num>
  <w:num w:numId="10">
    <w:abstractNumId w:val="18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6"/>
  </w:num>
  <w:num w:numId="16">
    <w:abstractNumId w:val="9"/>
  </w:num>
  <w:num w:numId="17">
    <w:abstractNumId w:val="19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62313"/>
    <w:rsid w:val="00097019"/>
    <w:rsid w:val="000A1064"/>
    <w:rsid w:val="000B2669"/>
    <w:rsid w:val="000D1C2C"/>
    <w:rsid w:val="000D6525"/>
    <w:rsid w:val="00112F80"/>
    <w:rsid w:val="00134483"/>
    <w:rsid w:val="00151EF4"/>
    <w:rsid w:val="001652F8"/>
    <w:rsid w:val="001835DB"/>
    <w:rsid w:val="001A6363"/>
    <w:rsid w:val="001F5E5C"/>
    <w:rsid w:val="00203900"/>
    <w:rsid w:val="00223A51"/>
    <w:rsid w:val="002331FD"/>
    <w:rsid w:val="00270D06"/>
    <w:rsid w:val="00275600"/>
    <w:rsid w:val="00326AE7"/>
    <w:rsid w:val="00354A11"/>
    <w:rsid w:val="0038469D"/>
    <w:rsid w:val="003D6232"/>
    <w:rsid w:val="003E46C9"/>
    <w:rsid w:val="00401EFE"/>
    <w:rsid w:val="00413825"/>
    <w:rsid w:val="00443790"/>
    <w:rsid w:val="00447695"/>
    <w:rsid w:val="004524E3"/>
    <w:rsid w:val="00456ADC"/>
    <w:rsid w:val="004B0AF8"/>
    <w:rsid w:val="004D4FC8"/>
    <w:rsid w:val="00505519"/>
    <w:rsid w:val="00524533"/>
    <w:rsid w:val="00546EB3"/>
    <w:rsid w:val="00566B9F"/>
    <w:rsid w:val="005B0A78"/>
    <w:rsid w:val="005D13EC"/>
    <w:rsid w:val="00690E33"/>
    <w:rsid w:val="00692BAF"/>
    <w:rsid w:val="0069754C"/>
    <w:rsid w:val="006B136C"/>
    <w:rsid w:val="006D3BB8"/>
    <w:rsid w:val="006F3124"/>
    <w:rsid w:val="00704628"/>
    <w:rsid w:val="007509B7"/>
    <w:rsid w:val="007A7094"/>
    <w:rsid w:val="007B5F80"/>
    <w:rsid w:val="007C76B9"/>
    <w:rsid w:val="007E0FBF"/>
    <w:rsid w:val="007F78EF"/>
    <w:rsid w:val="00854F3A"/>
    <w:rsid w:val="008813F9"/>
    <w:rsid w:val="008C4B3C"/>
    <w:rsid w:val="009066B7"/>
    <w:rsid w:val="009200C6"/>
    <w:rsid w:val="00927E58"/>
    <w:rsid w:val="009463C3"/>
    <w:rsid w:val="00983B1E"/>
    <w:rsid w:val="00997161"/>
    <w:rsid w:val="009B66E7"/>
    <w:rsid w:val="009C1AC6"/>
    <w:rsid w:val="009D34BF"/>
    <w:rsid w:val="009D4C8F"/>
    <w:rsid w:val="009F7BA5"/>
    <w:rsid w:val="00A200A6"/>
    <w:rsid w:val="00A7169D"/>
    <w:rsid w:val="00A83AD7"/>
    <w:rsid w:val="00AB5E5C"/>
    <w:rsid w:val="00AC6CC5"/>
    <w:rsid w:val="00AF40F1"/>
    <w:rsid w:val="00B12957"/>
    <w:rsid w:val="00B22BD1"/>
    <w:rsid w:val="00B65593"/>
    <w:rsid w:val="00B6610E"/>
    <w:rsid w:val="00B77FA5"/>
    <w:rsid w:val="00BB07D1"/>
    <w:rsid w:val="00BB6327"/>
    <w:rsid w:val="00BD70ED"/>
    <w:rsid w:val="00BF16E4"/>
    <w:rsid w:val="00C115AD"/>
    <w:rsid w:val="00C13322"/>
    <w:rsid w:val="00C25159"/>
    <w:rsid w:val="00C27C82"/>
    <w:rsid w:val="00C431BF"/>
    <w:rsid w:val="00C511BB"/>
    <w:rsid w:val="00C7019C"/>
    <w:rsid w:val="00C91B52"/>
    <w:rsid w:val="00CA1205"/>
    <w:rsid w:val="00D1709F"/>
    <w:rsid w:val="00D82430"/>
    <w:rsid w:val="00D908BA"/>
    <w:rsid w:val="00D925BE"/>
    <w:rsid w:val="00D92D24"/>
    <w:rsid w:val="00DA29E0"/>
    <w:rsid w:val="00E05495"/>
    <w:rsid w:val="00E2418F"/>
    <w:rsid w:val="00E43717"/>
    <w:rsid w:val="00E46A08"/>
    <w:rsid w:val="00E8091B"/>
    <w:rsid w:val="00E85234"/>
    <w:rsid w:val="00E96F2F"/>
    <w:rsid w:val="00EA61B2"/>
    <w:rsid w:val="00EC547C"/>
    <w:rsid w:val="00EC5DAF"/>
    <w:rsid w:val="00EE7573"/>
    <w:rsid w:val="00F0050B"/>
    <w:rsid w:val="00F13AB4"/>
    <w:rsid w:val="00F143D0"/>
    <w:rsid w:val="00F21B56"/>
    <w:rsid w:val="00F256BC"/>
    <w:rsid w:val="00F80105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  <w:style w:type="character" w:styleId="Nmerodepgina">
    <w:name w:val="page number"/>
    <w:basedOn w:val="Fuentedeprrafopredeter"/>
    <w:uiPriority w:val="99"/>
    <w:semiHidden/>
    <w:unhideWhenUsed/>
    <w:rsid w:val="0050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2017-02-02T23:22:00Z</cp:lastPrinted>
  <dcterms:created xsi:type="dcterms:W3CDTF">2021-01-25T17:43:00Z</dcterms:created>
  <dcterms:modified xsi:type="dcterms:W3CDTF">2021-01-25T17:43:00Z</dcterms:modified>
</cp:coreProperties>
</file>